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D9247D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D9247D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7D7E7" w14:textId="6F32C435" w:rsidR="0008794B" w:rsidRPr="00D9247D" w:rsidRDefault="0008794B" w:rsidP="00D924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924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9247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 w:rsidRPr="00D924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D9247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D924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B738C" w:rsidRPr="00D9247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14:paraId="70A97B24" w14:textId="45553616" w:rsidR="00E671B1" w:rsidRPr="00D9247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D9247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D9247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244EF0A9" w:rsidR="0008794B" w:rsidRPr="00D9247D" w:rsidRDefault="00312F27" w:rsidP="00D9247D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D924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D9247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3B44378B" w:rsidR="00495B6B" w:rsidRPr="00D9247D" w:rsidRDefault="00825021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9247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AVVISO DI SELEZIONE PER IL CONFERIMENTO DI INCARICHI INDIVIDUALI, AVENTI AD OGGETTO “SELEZIONE ESPERTO CON SPECIFICHE COMPETENZE IN PERCORSI INDIVIDUALI DI MENTORING E ORIENTAMENTO”</w:t>
            </w:r>
          </w:p>
        </w:tc>
      </w:tr>
    </w:tbl>
    <w:bookmarkEnd w:id="0"/>
    <w:p w14:paraId="5AAB6F03" w14:textId="0D51E250" w:rsidR="00A83704" w:rsidRPr="00D9247D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9247D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D9247D">
        <w:rPr>
          <w:rFonts w:asciiTheme="minorHAnsi" w:hAnsiTheme="minorHAnsi" w:cstheme="minorHAnsi"/>
          <w:b/>
          <w:sz w:val="22"/>
          <w:szCs w:val="22"/>
        </w:rPr>
        <w:t>/</w:t>
      </w:r>
      <w:r w:rsidR="00D2732A" w:rsidRPr="00D9247D">
        <w:rPr>
          <w:rFonts w:asciiTheme="minorHAnsi" w:hAnsiTheme="minorHAnsi" w:cstheme="minorHAnsi"/>
          <w:b/>
          <w:sz w:val="22"/>
          <w:szCs w:val="22"/>
        </w:rPr>
        <w:t>L</w:t>
      </w:r>
      <w:r w:rsidR="006010E4" w:rsidRPr="00D9247D">
        <w:rPr>
          <w:rFonts w:asciiTheme="minorHAnsi" w:hAnsiTheme="minorHAnsi" w:cstheme="minorHAnsi"/>
          <w:b/>
          <w:sz w:val="22"/>
          <w:szCs w:val="22"/>
        </w:rPr>
        <w:t>a</w:t>
      </w:r>
      <w:r w:rsidRPr="00D9247D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D9247D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D9247D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D9247D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D9247D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D9247D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D9247D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D9247D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D9247D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D9247D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D9247D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D9247D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D924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D9247D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D9247D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D924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D9247D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D9247D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D9247D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D9247D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D9247D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D9247D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D9247D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D924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D9247D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D924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D9247D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D9247D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D9247D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D9247D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D924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D9247D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D9247D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D9247D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D9247D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D9247D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6EADE3D9" w14:textId="2D41CA1D" w:rsidR="00E00325" w:rsidRPr="00D9247D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9247D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D9247D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247D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D9247D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9247D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D9247D">
        <w:rPr>
          <w:rFonts w:asciiTheme="minorHAnsi" w:hAnsiTheme="minorHAnsi" w:cstheme="minorHAnsi"/>
          <w:bCs/>
          <w:sz w:val="22"/>
          <w:szCs w:val="22"/>
        </w:rPr>
        <w:t>/a</w:t>
      </w:r>
      <w:r w:rsidRPr="00D9247D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D9247D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D9247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D9247D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9247D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9247D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D9247D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D9247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9247D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D9247D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9247D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D9247D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D9247D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D9247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9247D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D9247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D9247D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D9247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9247D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D9247D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D9247D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D9247D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D9247D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D9247D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D9247D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D9247D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D9247D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D9247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D9247D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D9247D">
        <w:rPr>
          <w:rFonts w:asciiTheme="minorHAnsi" w:hAnsiTheme="minorHAnsi" w:cstheme="minorHAnsi"/>
          <w:sz w:val="22"/>
          <w:szCs w:val="22"/>
        </w:rPr>
        <w:t>/a</w:t>
      </w:r>
      <w:r w:rsidRPr="00D9247D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D9247D">
        <w:rPr>
          <w:rFonts w:asciiTheme="minorHAnsi" w:hAnsiTheme="minorHAnsi" w:cstheme="minorHAnsi"/>
          <w:sz w:val="22"/>
          <w:szCs w:val="22"/>
        </w:rPr>
        <w:t>l’Istituzione scolastica</w:t>
      </w:r>
      <w:r w:rsidRPr="00D9247D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D9247D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D9247D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D9247D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D9247D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D9247D">
        <w:rPr>
          <w:rFonts w:asciiTheme="minorHAnsi" w:hAnsiTheme="minorHAnsi" w:cstheme="minorHAnsi"/>
          <w:sz w:val="22"/>
          <w:szCs w:val="22"/>
        </w:rPr>
        <w:t>stessi</w:t>
      </w:r>
      <w:r w:rsidRPr="00D9247D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D9247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D9247D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D9247D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D9247D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D9247D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D9247D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D9247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D9247D">
        <w:rPr>
          <w:rFonts w:asciiTheme="minorHAnsi" w:hAnsiTheme="minorHAnsi" w:cstheme="minorHAnsi"/>
          <w:sz w:val="22"/>
          <w:szCs w:val="22"/>
        </w:rPr>
        <w:t>d</w:t>
      </w:r>
      <w:r w:rsidR="007232A3" w:rsidRPr="00D9247D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D9247D">
        <w:rPr>
          <w:rFonts w:asciiTheme="minorHAnsi" w:hAnsiTheme="minorHAnsi" w:cstheme="minorHAnsi"/>
          <w:sz w:val="22"/>
          <w:szCs w:val="22"/>
        </w:rPr>
        <w:t>t. 10</w:t>
      </w:r>
      <w:r w:rsidR="007232A3" w:rsidRPr="00D9247D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D9247D">
        <w:rPr>
          <w:rFonts w:asciiTheme="minorHAnsi" w:hAnsiTheme="minorHAnsi" w:cstheme="minorHAnsi"/>
          <w:sz w:val="22"/>
          <w:szCs w:val="22"/>
        </w:rPr>
        <w:t>;</w:t>
      </w:r>
    </w:p>
    <w:p w14:paraId="48C62AEC" w14:textId="77777777" w:rsidR="00D9247D" w:rsidRDefault="0000668D" w:rsidP="00D9247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D9247D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D9247D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D9247D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D9247D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D9247D">
        <w:rPr>
          <w:rFonts w:asciiTheme="minorHAnsi" w:hAnsiTheme="minorHAnsi" w:cstheme="minorHAnsi"/>
          <w:sz w:val="22"/>
          <w:szCs w:val="22"/>
        </w:rPr>
        <w:t xml:space="preserve"> </w:t>
      </w:r>
      <w:r w:rsidRPr="00D9247D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 w:rsidRPr="00D9247D">
        <w:rPr>
          <w:rFonts w:asciiTheme="minorHAnsi" w:hAnsiTheme="minorHAnsi" w:cstheme="minorHAnsi"/>
          <w:sz w:val="22"/>
          <w:szCs w:val="22"/>
        </w:rPr>
        <w:t>d</w:t>
      </w:r>
      <w:r w:rsidRPr="00D9247D">
        <w:rPr>
          <w:rFonts w:asciiTheme="minorHAnsi" w:hAnsiTheme="minorHAnsi" w:cstheme="minorHAnsi"/>
          <w:sz w:val="22"/>
          <w:szCs w:val="22"/>
        </w:rPr>
        <w:t>.</w:t>
      </w:r>
      <w:r w:rsidR="004D0112" w:rsidRPr="00D9247D">
        <w:rPr>
          <w:rFonts w:asciiTheme="minorHAnsi" w:hAnsiTheme="minorHAnsi" w:cstheme="minorHAnsi"/>
          <w:sz w:val="22"/>
          <w:szCs w:val="22"/>
        </w:rPr>
        <w:t>l</w:t>
      </w:r>
      <w:r w:rsidRPr="00D9247D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D9247D">
        <w:rPr>
          <w:rFonts w:asciiTheme="minorHAnsi" w:hAnsiTheme="minorHAnsi" w:cstheme="minorHAnsi"/>
          <w:sz w:val="22"/>
          <w:szCs w:val="22"/>
        </w:rPr>
        <w:t>.</w:t>
      </w:r>
    </w:p>
    <w:p w14:paraId="3DECE4B1" w14:textId="77777777" w:rsidR="00D9247D" w:rsidRDefault="005547BF" w:rsidP="00D9247D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9247D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D9247D">
        <w:rPr>
          <w:rFonts w:asciiTheme="minorHAnsi" w:hAnsiTheme="minorHAnsi" w:cstheme="minorHAnsi"/>
          <w:sz w:val="22"/>
          <w:szCs w:val="22"/>
        </w:rPr>
        <w:t xml:space="preserve">/a </w:t>
      </w:r>
      <w:r w:rsidRPr="00D9247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7134122B" w14:textId="77777777" w:rsidR="00D9247D" w:rsidRDefault="005547BF" w:rsidP="00D9247D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D9247D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831FFEE" w:rsidR="005547BF" w:rsidRPr="00D9247D" w:rsidRDefault="005547BF" w:rsidP="00D9247D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9247D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all’art.2 dell’Avviso e, nello specifico, di: </w:t>
      </w:r>
    </w:p>
    <w:p w14:paraId="1D0F6713" w14:textId="77777777" w:rsidR="005547BF" w:rsidRPr="00D9247D" w:rsidRDefault="005547BF" w:rsidP="00D9247D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D9247D" w:rsidRDefault="005547BF" w:rsidP="00D9247D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D9247D" w:rsidRDefault="005547BF" w:rsidP="00D9247D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>non essere stato escluso</w:t>
      </w:r>
      <w:r w:rsidR="00B70A12" w:rsidRPr="00D9247D">
        <w:rPr>
          <w:rFonts w:cstheme="minorHAnsi"/>
        </w:rPr>
        <w:t>/a</w:t>
      </w:r>
      <w:r w:rsidRPr="00D9247D">
        <w:rPr>
          <w:rFonts w:cstheme="minorHAnsi"/>
        </w:rPr>
        <w:t xml:space="preserve"> dall’elettorato politico attivo;</w:t>
      </w:r>
    </w:p>
    <w:p w14:paraId="236F23F3" w14:textId="05E53E1B" w:rsidR="005547BF" w:rsidRPr="00D9247D" w:rsidRDefault="005547BF" w:rsidP="00D9247D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Pr="00D9247D" w:rsidRDefault="00AA11D4" w:rsidP="00D9247D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D9247D" w:rsidRDefault="00AA11D4" w:rsidP="00D9247D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>non essere sottoposto/a a procedimenti penali [</w:t>
      </w:r>
      <w:r w:rsidRPr="00D9247D">
        <w:rPr>
          <w:rFonts w:cstheme="minorHAnsi"/>
          <w:i/>
          <w:iCs/>
        </w:rPr>
        <w:t>o se sì a quali</w:t>
      </w:r>
      <w:r w:rsidRPr="00D9247D">
        <w:rPr>
          <w:rFonts w:cstheme="minorHAnsi"/>
        </w:rPr>
        <w:t>];</w:t>
      </w:r>
    </w:p>
    <w:p w14:paraId="3DFF49D8" w14:textId="1984BB6E" w:rsidR="005547BF" w:rsidRPr="00D9247D" w:rsidRDefault="005547BF" w:rsidP="00D9247D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>non essere stato</w:t>
      </w:r>
      <w:r w:rsidR="00B70A12" w:rsidRPr="00D9247D">
        <w:rPr>
          <w:rFonts w:cstheme="minorHAnsi"/>
        </w:rPr>
        <w:t>/a</w:t>
      </w:r>
      <w:r w:rsidRPr="00D9247D">
        <w:rPr>
          <w:rFonts w:cstheme="minorHAnsi"/>
        </w:rPr>
        <w:t xml:space="preserve"> destituito</w:t>
      </w:r>
      <w:r w:rsidR="00B70A12" w:rsidRPr="00D9247D">
        <w:rPr>
          <w:rFonts w:cstheme="minorHAnsi"/>
        </w:rPr>
        <w:t>/a</w:t>
      </w:r>
      <w:r w:rsidRPr="00D9247D">
        <w:rPr>
          <w:rFonts w:cstheme="minorHAnsi"/>
        </w:rPr>
        <w:t xml:space="preserve"> o dispensato</w:t>
      </w:r>
      <w:r w:rsidR="00B70A12" w:rsidRPr="00D9247D">
        <w:rPr>
          <w:rFonts w:cstheme="minorHAnsi"/>
        </w:rPr>
        <w:t>/a</w:t>
      </w:r>
      <w:r w:rsidRPr="00D9247D">
        <w:rPr>
          <w:rFonts w:cstheme="minorHAnsi"/>
        </w:rPr>
        <w:t xml:space="preserve"> dall’impiego presso una Pubblica Amministrazione;</w:t>
      </w:r>
    </w:p>
    <w:p w14:paraId="05C0BE49" w14:textId="22A2F13E" w:rsidR="005547BF" w:rsidRPr="00D9247D" w:rsidRDefault="005547BF" w:rsidP="00D9247D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>non essere stato</w:t>
      </w:r>
      <w:r w:rsidR="00B70A12" w:rsidRPr="00D9247D">
        <w:rPr>
          <w:rFonts w:cstheme="minorHAnsi"/>
        </w:rPr>
        <w:t>/a</w:t>
      </w:r>
      <w:r w:rsidRPr="00D9247D">
        <w:rPr>
          <w:rFonts w:cstheme="minorHAnsi"/>
        </w:rPr>
        <w:t xml:space="preserve"> dichiarato</w:t>
      </w:r>
      <w:r w:rsidR="00B70A12" w:rsidRPr="00D9247D">
        <w:rPr>
          <w:rFonts w:cstheme="minorHAnsi"/>
        </w:rPr>
        <w:t>/a</w:t>
      </w:r>
      <w:r w:rsidRPr="00D9247D">
        <w:rPr>
          <w:rFonts w:cstheme="minorHAnsi"/>
        </w:rPr>
        <w:t xml:space="preserve"> decaduto</w:t>
      </w:r>
      <w:r w:rsidR="00B70A12" w:rsidRPr="00D9247D">
        <w:rPr>
          <w:rFonts w:cstheme="minorHAnsi"/>
        </w:rPr>
        <w:t>/a</w:t>
      </w:r>
      <w:r w:rsidRPr="00D9247D">
        <w:rPr>
          <w:rFonts w:cstheme="minorHAnsi"/>
        </w:rPr>
        <w:t xml:space="preserve"> o licenziato</w:t>
      </w:r>
      <w:r w:rsidR="00B70A12" w:rsidRPr="00D9247D">
        <w:rPr>
          <w:rFonts w:cstheme="minorHAnsi"/>
        </w:rPr>
        <w:t>/a</w:t>
      </w:r>
      <w:r w:rsidRPr="00D9247D">
        <w:rPr>
          <w:rFonts w:cstheme="minorHAnsi"/>
        </w:rPr>
        <w:t xml:space="preserve"> da un impiego statale;</w:t>
      </w:r>
    </w:p>
    <w:p w14:paraId="600DA06D" w14:textId="22D0FCC3" w:rsidR="00AA11D4" w:rsidRPr="00D9247D" w:rsidRDefault="00AA11D4" w:rsidP="00D9247D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 xml:space="preserve">non trovarsi in situazione di incompatibilità, ai sensi di quanto previsto dal </w:t>
      </w:r>
      <w:r w:rsidR="004D0112" w:rsidRPr="00D9247D">
        <w:rPr>
          <w:rFonts w:cstheme="minorHAnsi"/>
        </w:rPr>
        <w:t>d</w:t>
      </w:r>
      <w:r w:rsidRPr="00D9247D">
        <w:rPr>
          <w:rFonts w:cstheme="minorHAnsi"/>
        </w:rPr>
        <w:t>.</w:t>
      </w:r>
      <w:r w:rsidR="004D0112" w:rsidRPr="00D9247D">
        <w:rPr>
          <w:rFonts w:cstheme="minorHAnsi"/>
        </w:rPr>
        <w:t>l</w:t>
      </w:r>
      <w:r w:rsidRPr="00D9247D">
        <w:rPr>
          <w:rFonts w:cstheme="minorHAnsi"/>
        </w:rPr>
        <w:t xml:space="preserve">gs. n. 39/2013 e dall’art. 53, del </w:t>
      </w:r>
      <w:r w:rsidR="004D0112" w:rsidRPr="00D9247D">
        <w:rPr>
          <w:rFonts w:cstheme="minorHAnsi"/>
        </w:rPr>
        <w:t>d</w:t>
      </w:r>
      <w:r w:rsidRPr="00D9247D">
        <w:rPr>
          <w:rFonts w:cstheme="minorHAnsi"/>
        </w:rPr>
        <w:t>.</w:t>
      </w:r>
      <w:r w:rsidR="004D0112" w:rsidRPr="00D9247D">
        <w:rPr>
          <w:rFonts w:cstheme="minorHAnsi"/>
        </w:rPr>
        <w:t>l</w:t>
      </w:r>
      <w:r w:rsidRPr="00D9247D">
        <w:rPr>
          <w:rFonts w:cstheme="minorHAnsi"/>
        </w:rPr>
        <w:t>gs. n. 165/2001;</w:t>
      </w:r>
    </w:p>
    <w:p w14:paraId="76592B0F" w14:textId="1C451BF6" w:rsidR="00AA11D4" w:rsidRPr="00D9247D" w:rsidRDefault="00AA11D4" w:rsidP="00D9247D">
      <w:pPr>
        <w:pStyle w:val="Comma"/>
        <w:numPr>
          <w:ilvl w:val="0"/>
          <w:numId w:val="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>ovvero, nel caso in cui sussistano situazioni di incompatibilità, che le stesse sono le seguenti: __________________________________________________________________________________;</w:t>
      </w:r>
    </w:p>
    <w:p w14:paraId="6DD3B8C7" w14:textId="52C71E11" w:rsidR="005547BF" w:rsidRPr="00D9247D" w:rsidRDefault="005547BF" w:rsidP="00D9247D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bookmarkStart w:id="6" w:name="_Hlk107862731"/>
      <w:r w:rsidRPr="00D9247D">
        <w:rPr>
          <w:rFonts w:cstheme="minorHAnsi"/>
        </w:rPr>
        <w:t xml:space="preserve">non trovarsi in situazioni di conflitto di interessi, anche potenziale, ai sensi dell’art. 53, comma 14, del </w:t>
      </w:r>
      <w:r w:rsidR="004D0112" w:rsidRPr="00D9247D">
        <w:rPr>
          <w:rFonts w:cstheme="minorHAnsi"/>
        </w:rPr>
        <w:t>d</w:t>
      </w:r>
      <w:r w:rsidRPr="00D9247D">
        <w:rPr>
          <w:rFonts w:cstheme="minorHAnsi"/>
        </w:rPr>
        <w:t>.</w:t>
      </w:r>
      <w:r w:rsidR="004D0112" w:rsidRPr="00D9247D">
        <w:rPr>
          <w:rFonts w:cstheme="minorHAnsi"/>
        </w:rPr>
        <w:t>l</w:t>
      </w:r>
      <w:r w:rsidRPr="00D9247D">
        <w:rPr>
          <w:rFonts w:cstheme="minorHAnsi"/>
        </w:rPr>
        <w:t>gs. 165/2001, che possano interferire con l’esercizio dell’incarico;</w:t>
      </w:r>
    </w:p>
    <w:bookmarkEnd w:id="6"/>
    <w:p w14:paraId="0E345FEE" w14:textId="77777777" w:rsidR="00825021" w:rsidRPr="00D9247D" w:rsidRDefault="00825021" w:rsidP="00D9247D">
      <w:pPr>
        <w:pStyle w:val="Paragrafoelenco"/>
        <w:widowControl/>
        <w:numPr>
          <w:ilvl w:val="0"/>
          <w:numId w:val="30"/>
        </w:numPr>
        <w:adjustRightInd/>
        <w:ind w:left="567"/>
        <w:contextualSpacing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D9247D">
        <w:rPr>
          <w:rFonts w:asciiTheme="minorHAnsi" w:hAnsiTheme="minorHAnsi" w:cstheme="minorHAnsi"/>
          <w:sz w:val="22"/>
          <w:szCs w:val="22"/>
        </w:rPr>
        <w:t xml:space="preserve">siano in possesso di titolo di studio attinente alla selezione del presente Avviso: Diploma di laurea, appartenente ad una delle seguenti tipologie: Laurea in Psicologia, Laurea in Scienze della formazione, Laurea in Scienze della formazione e dell’educazione, Laurea in Psicopedagogia; </w:t>
      </w:r>
    </w:p>
    <w:p w14:paraId="57E023C2" w14:textId="1393F6B7" w:rsidR="00AA11D4" w:rsidRPr="00D9247D" w:rsidRDefault="005547BF" w:rsidP="00D9247D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 xml:space="preserve">essere in possesso </w:t>
      </w:r>
      <w:bookmarkStart w:id="7" w:name="_Hlk96616996"/>
      <w:r w:rsidR="00825021" w:rsidRPr="00D9247D">
        <w:rPr>
          <w:rFonts w:cstheme="minorHAnsi"/>
        </w:rPr>
        <w:t>del requisito di particolare e comprovata esperienza in percorsi di mentoring, sportello di consulenza psicologica, counselling, orientamento in ambito scolastico o in progetti mirati all’inclusione di soggetti a rischio di dispersione scolastica</w:t>
      </w:r>
      <w:bookmarkEnd w:id="7"/>
      <w:r w:rsidR="00825021" w:rsidRPr="00D9247D">
        <w:rPr>
          <w:rFonts w:cstheme="minorHAnsi"/>
        </w:rPr>
        <w:t>.</w:t>
      </w:r>
    </w:p>
    <w:p w14:paraId="13635AC6" w14:textId="278C9941" w:rsidR="00141C77" w:rsidRPr="00D9247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9247D">
        <w:rPr>
          <w:rFonts w:asciiTheme="minorHAnsi" w:hAnsiTheme="minorHAnsi" w:cstheme="minorHAnsi"/>
          <w:sz w:val="22"/>
          <w:szCs w:val="22"/>
        </w:rPr>
        <w:t>Si allega</w:t>
      </w:r>
      <w:r w:rsidR="007B4D82" w:rsidRPr="00D9247D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D9247D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D9247D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D9247D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D9247D">
        <w:rPr>
          <w:rFonts w:asciiTheme="minorHAnsi" w:hAnsiTheme="minorHAnsi" w:cstheme="minorHAnsi"/>
          <w:sz w:val="22"/>
          <w:szCs w:val="22"/>
        </w:rPr>
        <w:t>[</w:t>
      </w:r>
      <w:r w:rsidR="006D0AF9" w:rsidRPr="00D9247D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D9247D">
        <w:rPr>
          <w:rFonts w:asciiTheme="minorHAnsi" w:hAnsiTheme="minorHAnsi" w:cstheme="minorHAnsi"/>
          <w:sz w:val="22"/>
          <w:szCs w:val="22"/>
        </w:rPr>
        <w:t>]</w:t>
      </w:r>
      <w:r w:rsidR="006D0AF9" w:rsidRPr="00D9247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9247D">
        <w:rPr>
          <w:rFonts w:asciiTheme="minorHAnsi" w:hAnsiTheme="minorHAnsi" w:cstheme="minorHAnsi"/>
          <w:sz w:val="22"/>
          <w:szCs w:val="22"/>
        </w:rPr>
        <w:t xml:space="preserve">nonché </w:t>
      </w:r>
      <w:r w:rsidRPr="00D9247D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9247D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D9247D">
        <w:rPr>
          <w:rFonts w:asciiTheme="minorHAnsi" w:hAnsiTheme="minorHAnsi" w:cstheme="minorHAnsi"/>
          <w:sz w:val="22"/>
          <w:szCs w:val="22"/>
        </w:rPr>
        <w:t>.</w:t>
      </w:r>
    </w:p>
    <w:p w14:paraId="4DF7BC26" w14:textId="78EB2DCE" w:rsidR="00E0789E" w:rsidRDefault="00D9247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9247D">
        <w:rPr>
          <w:rFonts w:asciiTheme="minorHAnsi" w:hAnsiTheme="minorHAnsi" w:cstheme="minorHAnsi"/>
          <w:sz w:val="22"/>
          <w:szCs w:val="22"/>
        </w:rPr>
        <w:t>Luogo e data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</w:t>
      </w:r>
      <w:r w:rsidRPr="00D9247D">
        <w:rPr>
          <w:rFonts w:asciiTheme="minorHAnsi" w:hAnsiTheme="minorHAnsi" w:cstheme="minorHAnsi"/>
          <w:sz w:val="22"/>
          <w:szCs w:val="22"/>
        </w:rPr>
        <w:t>Firma del Partecipante</w:t>
      </w:r>
    </w:p>
    <w:p w14:paraId="41447719" w14:textId="77777777" w:rsidR="00D9247D" w:rsidRDefault="00D9247D" w:rsidP="00D9247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60368403" w14:textId="292310B3" w:rsidR="00E0789E" w:rsidRPr="00D9247D" w:rsidRDefault="00E0789E" w:rsidP="00D9247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D9247D">
        <w:rPr>
          <w:rFonts w:asciiTheme="minorHAnsi" w:hAnsiTheme="minorHAnsi" w:cstheme="minorHAnsi"/>
          <w:b/>
          <w:bCs/>
          <w:sz w:val="22"/>
          <w:szCs w:val="22"/>
        </w:rPr>
        <w:lastRenderedPageBreak/>
        <w:t>GRIGLIA DI AUTOVALTAZIONE DEL CANDIDATO</w:t>
      </w:r>
    </w:p>
    <w:p w14:paraId="41A8A37F" w14:textId="77777777" w:rsidR="00825021" w:rsidRPr="00D9247D" w:rsidRDefault="00825021" w:rsidP="00E0789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3"/>
        <w:gridCol w:w="2495"/>
        <w:gridCol w:w="1899"/>
        <w:gridCol w:w="1588"/>
      </w:tblGrid>
      <w:tr w:rsidR="00825021" w:rsidRPr="00D9247D" w14:paraId="73D284C9" w14:textId="3E97BEC2" w:rsidTr="00825021">
        <w:trPr>
          <w:trHeight w:val="6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D407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D4A7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E8C6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F986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4AD" w14:textId="57BBF7E4" w:rsidR="00825021" w:rsidRPr="00D9247D" w:rsidRDefault="00825021" w:rsidP="0082502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32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 xml:space="preserve">    PUNTEGGIO DICHIARATO</w:t>
            </w:r>
          </w:p>
        </w:tc>
      </w:tr>
      <w:tr w:rsidR="00825021" w:rsidRPr="00D9247D" w14:paraId="4B0DCCA6" w14:textId="1EBAB6A3" w:rsidTr="00825021">
        <w:trPr>
          <w:trHeight w:val="127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FD91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/>
              <w:jc w:val="left"/>
              <w:rPr>
                <w:rFonts w:cstheme="minorHAnsi"/>
              </w:rPr>
            </w:pPr>
            <w:r w:rsidRPr="00D9247D">
              <w:rPr>
                <w:rFonts w:cstheme="minorHAnsi"/>
              </w:rPr>
              <w:t>Titolo di studio</w:t>
            </w:r>
          </w:p>
          <w:p w14:paraId="34D888E8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/>
              <w:jc w:val="left"/>
              <w:rPr>
                <w:rFonts w:cstheme="minorHAnsi"/>
              </w:rPr>
            </w:pPr>
            <w:r w:rsidRPr="00D9247D">
              <w:rPr>
                <w:rFonts w:cstheme="minorHAnsi"/>
              </w:rPr>
              <w:t>Titoli specifici pertinenti  la tipologia dell’intervento</w:t>
            </w:r>
          </w:p>
          <w:p w14:paraId="7208EF0A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/>
              <w:jc w:val="left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4CC4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 w:hanging="284"/>
              <w:rPr>
                <w:rFonts w:cstheme="minorHAnsi"/>
              </w:rPr>
            </w:pPr>
            <w:r w:rsidRPr="00D9247D">
              <w:rPr>
                <w:rFonts w:cstheme="minorHAnsi"/>
              </w:rPr>
              <w:t>Laurea  specifica,   specialistica o vecchio ordinamento ordinamento: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D80B" w14:textId="77777777" w:rsidR="00825021" w:rsidRPr="00D9247D" w:rsidRDefault="00825021" w:rsidP="00B62C01">
            <w:pPr>
              <w:pStyle w:val="Comma"/>
              <w:spacing w:after="0" w:line="360" w:lineRule="atLeast"/>
              <w:jc w:val="center"/>
              <w:rPr>
                <w:rFonts w:cstheme="minorHAnsi"/>
              </w:rPr>
            </w:pPr>
            <w:r w:rsidRPr="00D9247D">
              <w:rPr>
                <w:rFonts w:cstheme="minorHAnsi"/>
              </w:rPr>
              <w:t>fino a 100  -    punti 1</w:t>
            </w:r>
          </w:p>
          <w:p w14:paraId="24E4D37F" w14:textId="77777777" w:rsidR="00825021" w:rsidRPr="00D9247D" w:rsidRDefault="00825021" w:rsidP="00B62C01">
            <w:pPr>
              <w:pStyle w:val="Comma"/>
              <w:spacing w:after="0" w:line="360" w:lineRule="atLeast"/>
              <w:jc w:val="center"/>
              <w:rPr>
                <w:rFonts w:cstheme="minorHAnsi"/>
              </w:rPr>
            </w:pPr>
            <w:r w:rsidRPr="00D9247D">
              <w:rPr>
                <w:rFonts w:cstheme="minorHAnsi"/>
              </w:rPr>
              <w:t>101-105     -    punti 2</w:t>
            </w:r>
          </w:p>
          <w:p w14:paraId="79927D22" w14:textId="77777777" w:rsidR="00825021" w:rsidRPr="00D9247D" w:rsidRDefault="00825021" w:rsidP="00B62C01">
            <w:pPr>
              <w:pStyle w:val="Comma"/>
              <w:spacing w:after="0" w:line="360" w:lineRule="atLeast"/>
              <w:jc w:val="center"/>
              <w:rPr>
                <w:rFonts w:cstheme="minorHAnsi"/>
              </w:rPr>
            </w:pPr>
            <w:r w:rsidRPr="00D9247D">
              <w:rPr>
                <w:rFonts w:cstheme="minorHAnsi"/>
              </w:rPr>
              <w:t>106-108     -    punti 3</w:t>
            </w:r>
          </w:p>
          <w:p w14:paraId="03D784EE" w14:textId="77777777" w:rsidR="00825021" w:rsidRPr="00D9247D" w:rsidRDefault="00825021" w:rsidP="00B62C01">
            <w:pPr>
              <w:pStyle w:val="Comma"/>
              <w:spacing w:after="0" w:line="360" w:lineRule="atLeast"/>
              <w:jc w:val="center"/>
              <w:rPr>
                <w:rFonts w:cstheme="minorHAnsi"/>
              </w:rPr>
            </w:pPr>
            <w:r w:rsidRPr="00D9247D">
              <w:rPr>
                <w:rFonts w:cstheme="minorHAnsi"/>
              </w:rPr>
              <w:t>109-110     -    punti 4</w:t>
            </w:r>
          </w:p>
          <w:p w14:paraId="7E13506F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110 e lode -   punti 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B872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Max 5 punti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535E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25021" w:rsidRPr="00D9247D" w14:paraId="6FB619A7" w14:textId="40743A47" w:rsidTr="00825021">
        <w:trPr>
          <w:trHeight w:val="1266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D0F9" w14:textId="77777777" w:rsidR="00825021" w:rsidRPr="00D9247D" w:rsidRDefault="00825021" w:rsidP="00B62C01">
            <w:pPr>
              <w:pStyle w:val="Comma"/>
              <w:spacing w:after="0" w:line="360" w:lineRule="atLeast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C409" w14:textId="77777777" w:rsidR="00825021" w:rsidRPr="00D9247D" w:rsidRDefault="00825021" w:rsidP="00825021">
            <w:pPr>
              <w:pStyle w:val="Comma"/>
              <w:numPr>
                <w:ilvl w:val="0"/>
                <w:numId w:val="29"/>
              </w:numPr>
              <w:spacing w:after="0" w:line="360" w:lineRule="atLeast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Diplomi di specializzazione post lauream (biennali), dottorato di ricerca; master biennali. </w:t>
            </w:r>
          </w:p>
          <w:p w14:paraId="4526768B" w14:textId="77777777" w:rsidR="00825021" w:rsidRPr="00D9247D" w:rsidRDefault="00825021" w:rsidP="00B62C01">
            <w:pPr>
              <w:pStyle w:val="Comma"/>
              <w:spacing w:after="0" w:line="360" w:lineRule="atLeast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Pubblicazioni monografiche  </w:t>
            </w:r>
          </w:p>
          <w:p w14:paraId="6F9E9433" w14:textId="77777777" w:rsidR="00825021" w:rsidRPr="00D9247D" w:rsidRDefault="00825021" w:rsidP="00B62C01">
            <w:pPr>
              <w:pStyle w:val="Comma"/>
              <w:spacing w:after="0" w:line="360" w:lineRule="atLeast"/>
              <w:rPr>
                <w:rFonts w:cstheme="minorHAnsi"/>
              </w:rPr>
            </w:pPr>
            <w:r w:rsidRPr="00D9247D">
              <w:rPr>
                <w:rFonts w:cstheme="minorHAnsi"/>
              </w:rPr>
              <w:t>Ricerche pubblicate su riviste specialistiche attinenti al settore di pertinenza; max 3 punti.</w:t>
            </w:r>
          </w:p>
          <w:p w14:paraId="31A86356" w14:textId="77777777" w:rsidR="00825021" w:rsidRPr="00D9247D" w:rsidRDefault="00825021" w:rsidP="00B62C01">
            <w:pPr>
              <w:pStyle w:val="Comma"/>
              <w:spacing w:after="0" w:line="360" w:lineRule="atLeast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Corsi di perfezionamento di durata almeno annuale di 60 CFU  </w:t>
            </w:r>
          </w:p>
          <w:p w14:paraId="23F7A8FE" w14:textId="77777777" w:rsidR="00825021" w:rsidRPr="00D9247D" w:rsidRDefault="00825021" w:rsidP="00B62C01">
            <w:pPr>
              <w:pStyle w:val="Comma"/>
              <w:spacing w:after="0" w:line="360" w:lineRule="atLeast"/>
              <w:jc w:val="left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Abilitazione all’insegnamento della cl. di concorso specifica </w:t>
            </w:r>
          </w:p>
          <w:p w14:paraId="6F1AEE70" w14:textId="77777777" w:rsidR="00825021" w:rsidRPr="00D9247D" w:rsidRDefault="00825021" w:rsidP="00B62C01">
            <w:pPr>
              <w:pStyle w:val="Comma"/>
              <w:spacing w:after="0" w:line="360" w:lineRule="atLeast"/>
              <w:jc w:val="left"/>
              <w:rPr>
                <w:rFonts w:cstheme="minorHAnsi"/>
              </w:rPr>
            </w:pPr>
            <w:r w:rsidRPr="00D9247D">
              <w:rPr>
                <w:rFonts w:cstheme="minorHAnsi"/>
              </w:rPr>
              <w:t>Altra abilitazione coerente con la tipologia di modulo richiesta</w:t>
            </w:r>
          </w:p>
          <w:p w14:paraId="773A3A8A" w14:textId="77777777" w:rsidR="00825021" w:rsidRPr="00D9247D" w:rsidRDefault="00825021" w:rsidP="00B62C01">
            <w:pPr>
              <w:pStyle w:val="Comma"/>
              <w:spacing w:after="0" w:line="360" w:lineRule="atLeast"/>
              <w:jc w:val="left"/>
              <w:rPr>
                <w:rFonts w:cstheme="minorHAnsi"/>
                <w:iCs/>
              </w:rPr>
            </w:pPr>
            <w:r w:rsidRPr="00D9247D">
              <w:rPr>
                <w:rFonts w:cstheme="minorHAnsi"/>
              </w:rPr>
              <w:t xml:space="preserve"> Abilitazione per iscrizione in elenchi e albi coerenti con la tipologia di modulo richiesta</w:t>
            </w:r>
            <w:r w:rsidRPr="00D9247D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CA14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rPr>
                <w:rFonts w:cstheme="minorHAnsi"/>
              </w:rPr>
            </w:pPr>
            <w:r w:rsidRPr="00D9247D">
              <w:rPr>
                <w:rFonts w:cstheme="minorHAnsi"/>
              </w:rPr>
              <w:t>1 p. per titolo max 2 punti</w:t>
            </w:r>
          </w:p>
          <w:p w14:paraId="5729242D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 w:hanging="284"/>
              <w:rPr>
                <w:rFonts w:cstheme="minorHAnsi"/>
              </w:rPr>
            </w:pPr>
          </w:p>
          <w:p w14:paraId="605DB40D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 w:hanging="284"/>
              <w:rPr>
                <w:rFonts w:cstheme="minorHAnsi"/>
              </w:rPr>
            </w:pPr>
          </w:p>
          <w:p w14:paraId="05D15189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 w:hanging="284"/>
              <w:rPr>
                <w:rFonts w:cstheme="minorHAnsi"/>
              </w:rPr>
            </w:pPr>
          </w:p>
          <w:p w14:paraId="4A319D15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</w:p>
          <w:p w14:paraId="6C63FDD3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2 p. per titolo, max 2 punti</w:t>
            </w:r>
          </w:p>
          <w:p w14:paraId="530D87A1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0.50 p. per titolo </w:t>
            </w:r>
          </w:p>
          <w:p w14:paraId="49190E9E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si   considerano max due titoli</w:t>
            </w:r>
          </w:p>
          <w:p w14:paraId="6152A926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</w:p>
          <w:p w14:paraId="3B300A45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0.5 per titolo. Max 1 punto</w:t>
            </w:r>
          </w:p>
          <w:p w14:paraId="3D06CF62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</w:p>
          <w:p w14:paraId="494EC608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</w:p>
          <w:p w14:paraId="6E0FFC2B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2 p. si considera un solo titolo</w:t>
            </w:r>
          </w:p>
          <w:p w14:paraId="7649E099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</w:p>
          <w:p w14:paraId="0B3A4BD7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1 punto </w:t>
            </w:r>
          </w:p>
          <w:p w14:paraId="567C2D21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</w:p>
          <w:p w14:paraId="74DC2367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</w:p>
          <w:p w14:paraId="3C470D25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</w:p>
          <w:p w14:paraId="0CD01F7C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1 punto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7FC3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CD2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25021" w:rsidRPr="00D9247D" w14:paraId="6F0745BF" w14:textId="2148F4C4" w:rsidTr="00825021">
        <w:trPr>
          <w:trHeight w:val="164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1640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lastRenderedPageBreak/>
              <w:t>Esperienza professionale in ambito scolastico</w:t>
            </w:r>
          </w:p>
          <w:p w14:paraId="69797561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D9247D">
              <w:rPr>
                <w:rFonts w:cstheme="minorHAnsi"/>
                <w:i/>
                <w:iCs/>
              </w:rPr>
              <w:t>(Da valutare alla luce del curriculum vitae)</w:t>
            </w:r>
          </w:p>
          <w:p w14:paraId="73990C29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7FBF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jc w:val="left"/>
              <w:rPr>
                <w:rFonts w:cstheme="minorHAnsi"/>
              </w:rPr>
            </w:pPr>
            <w:r w:rsidRPr="00D9247D">
              <w:rPr>
                <w:rFonts w:cstheme="minorHAnsi"/>
              </w:rPr>
              <w:t>Progetti per la lotta alla dispersione scolastica</w:t>
            </w:r>
          </w:p>
          <w:p w14:paraId="6A0D0EE6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jc w:val="left"/>
              <w:rPr>
                <w:rFonts w:cstheme="minorHAnsi"/>
              </w:rPr>
            </w:pPr>
          </w:p>
          <w:p w14:paraId="7D55B027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jc w:val="left"/>
              <w:rPr>
                <w:rFonts w:cstheme="minorHAnsi"/>
              </w:rPr>
            </w:pPr>
            <w:r w:rsidRPr="00D9247D">
              <w:rPr>
                <w:rFonts w:cstheme="minorHAnsi"/>
              </w:rPr>
              <w:t>Funzione strumentale nell’area dell’inclusione</w:t>
            </w:r>
          </w:p>
          <w:p w14:paraId="5B53CC57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178" w:hanging="284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 </w:t>
            </w:r>
          </w:p>
          <w:p w14:paraId="38D30F54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178" w:hanging="284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Sportello di consulenza psicologica </w:t>
            </w:r>
          </w:p>
          <w:p w14:paraId="13FFEEAC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178" w:hanging="284"/>
              <w:rPr>
                <w:rFonts w:cstheme="minorHAnsi"/>
              </w:rPr>
            </w:pPr>
          </w:p>
          <w:p w14:paraId="5C73F833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178" w:hanging="284"/>
              <w:rPr>
                <w:rFonts w:cstheme="minorHAnsi"/>
              </w:rPr>
            </w:pPr>
            <w:r w:rsidRPr="00D9247D">
              <w:rPr>
                <w:rFonts w:cstheme="minorHAnsi"/>
              </w:rPr>
              <w:t>Sportello di counselling, di mentoring, di orientamento</w:t>
            </w:r>
          </w:p>
          <w:p w14:paraId="6805B3D0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 w:hanging="284"/>
              <w:rPr>
                <w:rFonts w:cstheme="minorHAnsi"/>
              </w:rPr>
            </w:pPr>
          </w:p>
          <w:p w14:paraId="3DD012FF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 w:hanging="284"/>
              <w:rPr>
                <w:rFonts w:cstheme="minorHAnsi"/>
              </w:rPr>
            </w:pPr>
            <w:r w:rsidRPr="00D9247D">
              <w:rPr>
                <w:rFonts w:cstheme="minorHAnsi"/>
              </w:rPr>
              <w:t>Referente per l’educazione alla salute, per l’intercultura, INVALSI, ecc.</w:t>
            </w:r>
          </w:p>
          <w:p w14:paraId="727591B5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 w:hanging="284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Tutor </w:t>
            </w:r>
          </w:p>
          <w:p w14:paraId="2363BB20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  <w:i/>
                <w:iCs/>
              </w:rPr>
            </w:pPr>
            <w:r w:rsidRPr="00D9247D">
              <w:rPr>
                <w:rFonts w:cstheme="minorHAnsi"/>
              </w:rPr>
              <w:t>Coordinatore di classe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8388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1 punto per progetto, massimo 5 punti </w:t>
            </w:r>
          </w:p>
          <w:p w14:paraId="5DDC5D59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</w:p>
          <w:p w14:paraId="7BD8C820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1 punto per anno scolastico, massimo 5 punti</w:t>
            </w:r>
          </w:p>
          <w:p w14:paraId="46827E04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1 punto per anno scolastico, massimo 5 punti</w:t>
            </w:r>
          </w:p>
          <w:p w14:paraId="17294C2D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1 punto per anno scolastico, massimo 5 punti</w:t>
            </w:r>
          </w:p>
          <w:p w14:paraId="265C2354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</w:p>
          <w:p w14:paraId="37C42435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0.5 p. per anno max 6 anni</w:t>
            </w:r>
          </w:p>
          <w:p w14:paraId="7AADE529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</w:p>
          <w:p w14:paraId="7C3D42E9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</w:p>
          <w:p w14:paraId="553CEFEF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1 p. per anno max 5 anni</w:t>
            </w:r>
          </w:p>
          <w:p w14:paraId="1DCD9771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0.5 p. per anno scolastico, max 2 punti</w:t>
            </w:r>
          </w:p>
          <w:p w14:paraId="733787F0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03BD" w14:textId="4A709D33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Max 30 punti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B9D4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25021" w:rsidRPr="00D9247D" w14:paraId="684F2461" w14:textId="42FFBD74" w:rsidTr="00825021">
        <w:trPr>
          <w:trHeight w:val="164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934C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Esperienze professionali specifiche non in ambito scolastico</w:t>
            </w:r>
          </w:p>
          <w:p w14:paraId="281E7518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in settori attinenti all’ambito professionale del presente Avviso.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F32F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jc w:val="center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Attività legate al prevenzione del disagio, all’inclusione, al recupero educativo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2745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1 p. per attività max 15 p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49B2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Max 15 punti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0E6" w14:textId="77777777" w:rsidR="00825021" w:rsidRPr="00D9247D" w:rsidRDefault="00825021" w:rsidP="00B62C01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3F337A99" w14:textId="77777777" w:rsidR="00825021" w:rsidRPr="00D9247D" w:rsidRDefault="00825021" w:rsidP="00825021">
      <w:pPr>
        <w:pStyle w:val="Comma"/>
        <w:numPr>
          <w:ilvl w:val="0"/>
          <w:numId w:val="0"/>
        </w:numPr>
        <w:spacing w:after="0" w:line="360" w:lineRule="atLeast"/>
        <w:contextualSpacing w:val="0"/>
        <w:rPr>
          <w:rFonts w:cstheme="minorHAnsi"/>
          <w:i/>
          <w:iCs/>
        </w:rPr>
      </w:pPr>
    </w:p>
    <w:p w14:paraId="6C4B667A" w14:textId="77777777" w:rsidR="00BD40D5" w:rsidRPr="00D9247D" w:rsidRDefault="00BD40D5" w:rsidP="00E0789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631FC1E9" w14:textId="6FD6C94E" w:rsidR="00BD40D5" w:rsidRPr="00D9247D" w:rsidRDefault="00BD40D5" w:rsidP="00E0789E">
      <w:pPr>
        <w:jc w:val="left"/>
        <w:rPr>
          <w:rFonts w:asciiTheme="minorHAnsi" w:hAnsiTheme="minorHAnsi" w:cstheme="minorHAnsi"/>
          <w:sz w:val="22"/>
          <w:szCs w:val="22"/>
        </w:rPr>
      </w:pPr>
      <w:r w:rsidRPr="00D9247D">
        <w:rPr>
          <w:rFonts w:asciiTheme="minorHAnsi" w:hAnsiTheme="minorHAnsi" w:cstheme="minorHAnsi"/>
          <w:sz w:val="22"/>
          <w:szCs w:val="22"/>
        </w:rPr>
        <w:t>Data,___________________________</w:t>
      </w:r>
    </w:p>
    <w:p w14:paraId="4FDB2831" w14:textId="5971A651" w:rsidR="00BD40D5" w:rsidRPr="00D9247D" w:rsidRDefault="00BD40D5" w:rsidP="00BD40D5">
      <w:pPr>
        <w:jc w:val="center"/>
        <w:rPr>
          <w:rFonts w:asciiTheme="minorHAnsi" w:hAnsiTheme="minorHAnsi" w:cstheme="minorHAnsi"/>
          <w:sz w:val="22"/>
          <w:szCs w:val="22"/>
        </w:rPr>
      </w:pPr>
      <w:r w:rsidRPr="00D9247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FIRMA</w:t>
      </w:r>
    </w:p>
    <w:p w14:paraId="759F1291" w14:textId="77777777" w:rsidR="00BD40D5" w:rsidRPr="00D9247D" w:rsidRDefault="00BD40D5" w:rsidP="00BD40D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9DD884E" w14:textId="2D378407" w:rsidR="00BD40D5" w:rsidRPr="00D9247D" w:rsidRDefault="00BD40D5" w:rsidP="00BD40D5">
      <w:pPr>
        <w:jc w:val="right"/>
        <w:rPr>
          <w:rFonts w:asciiTheme="minorHAnsi" w:hAnsiTheme="minorHAnsi" w:cstheme="minorHAnsi"/>
          <w:sz w:val="22"/>
          <w:szCs w:val="22"/>
        </w:rPr>
      </w:pPr>
      <w:r w:rsidRPr="00D9247D">
        <w:rPr>
          <w:rFonts w:asciiTheme="minorHAnsi" w:hAnsiTheme="minorHAnsi" w:cstheme="minorHAnsi"/>
          <w:sz w:val="22"/>
          <w:szCs w:val="22"/>
        </w:rPr>
        <w:t>____________________________</w:t>
      </w:r>
    </w:p>
    <w:sectPr w:rsidR="00BD40D5" w:rsidRPr="00D9247D" w:rsidSect="003A0C3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11134" w14:textId="77777777" w:rsidR="003A0C34" w:rsidRDefault="003A0C34">
      <w:r>
        <w:separator/>
      </w:r>
    </w:p>
  </w:endnote>
  <w:endnote w:type="continuationSeparator" w:id="0">
    <w:p w14:paraId="46937E24" w14:textId="77777777" w:rsidR="003A0C34" w:rsidRDefault="003A0C34">
      <w:r>
        <w:continuationSeparator/>
      </w:r>
    </w:p>
  </w:endnote>
  <w:endnote w:type="continuationNotice" w:id="1">
    <w:p w14:paraId="73A51663" w14:textId="77777777" w:rsidR="003A0C34" w:rsidRDefault="003A0C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7EAEF" w14:textId="77777777" w:rsidR="003A0C34" w:rsidRDefault="003A0C34">
      <w:r>
        <w:separator/>
      </w:r>
    </w:p>
  </w:footnote>
  <w:footnote w:type="continuationSeparator" w:id="0">
    <w:p w14:paraId="70FEA220" w14:textId="77777777" w:rsidR="003A0C34" w:rsidRDefault="003A0C34">
      <w:r>
        <w:continuationSeparator/>
      </w:r>
    </w:p>
  </w:footnote>
  <w:footnote w:type="continuationNotice" w:id="1">
    <w:p w14:paraId="25E84363" w14:textId="77777777" w:rsidR="003A0C34" w:rsidRDefault="003A0C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1C86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6"/>
  </w:num>
  <w:num w:numId="4" w16cid:durableId="245505435">
    <w:abstractNumId w:val="25"/>
  </w:num>
  <w:num w:numId="5" w16cid:durableId="43792565">
    <w:abstractNumId w:val="23"/>
  </w:num>
  <w:num w:numId="6" w16cid:durableId="1117413795">
    <w:abstractNumId w:val="19"/>
  </w:num>
  <w:num w:numId="7" w16cid:durableId="1577478332">
    <w:abstractNumId w:val="21"/>
  </w:num>
  <w:num w:numId="8" w16cid:durableId="589318541">
    <w:abstractNumId w:val="24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7"/>
  </w:num>
  <w:num w:numId="14" w16cid:durableId="869025561">
    <w:abstractNumId w:val="22"/>
  </w:num>
  <w:num w:numId="15" w16cid:durableId="656350029">
    <w:abstractNumId w:val="12"/>
  </w:num>
  <w:num w:numId="16" w16cid:durableId="1967084903">
    <w:abstractNumId w:val="9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6"/>
  </w:num>
  <w:num w:numId="19" w16cid:durableId="400059385">
    <w:abstractNumId w:val="29"/>
  </w:num>
  <w:num w:numId="20" w16cid:durableId="2125803209">
    <w:abstractNumId w:val="28"/>
  </w:num>
  <w:num w:numId="21" w16cid:durableId="472335959">
    <w:abstractNumId w:val="14"/>
  </w:num>
  <w:num w:numId="22" w16cid:durableId="789858690">
    <w:abstractNumId w:val="8"/>
  </w:num>
  <w:num w:numId="23" w16cid:durableId="1608808851">
    <w:abstractNumId w:val="13"/>
  </w:num>
  <w:num w:numId="24" w16cid:durableId="1293049407">
    <w:abstractNumId w:val="15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1"/>
  </w:num>
  <w:num w:numId="28" w16cid:durableId="2005280176">
    <w:abstractNumId w:val="6"/>
  </w:num>
  <w:num w:numId="29" w16cid:durableId="171117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8"/>
  </w:num>
  <w:num w:numId="31" w16cid:durableId="1301808610">
    <w:abstractNumId w:val="10"/>
  </w:num>
  <w:num w:numId="32" w16cid:durableId="2016956892">
    <w:abstractNumId w:val="13"/>
  </w:num>
  <w:num w:numId="33" w16cid:durableId="1157576216">
    <w:abstractNumId w:val="20"/>
  </w:num>
  <w:num w:numId="34" w16cid:durableId="1668509668">
    <w:abstractNumId w:val="13"/>
  </w:num>
  <w:num w:numId="35" w16cid:durableId="1726100040">
    <w:abstractNumId w:val="13"/>
  </w:num>
  <w:num w:numId="36" w16cid:durableId="3731705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37F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50B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41D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0C34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DF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021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40D5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6D3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47D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0789E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2880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3A59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25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6735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2024-01-22T23:08:00Z</dcterms:created>
  <dcterms:modified xsi:type="dcterms:W3CDTF">2024-10-14T11:48:00Z</dcterms:modified>
</cp:coreProperties>
</file>